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9EFD" w14:textId="77777777" w:rsidR="00C84B65" w:rsidRDefault="00C84B65" w:rsidP="00C84B65">
      <w:r>
        <w:rPr>
          <w:noProof/>
          <w:lang w:eastAsia="pl-PL"/>
        </w:rPr>
        <w:drawing>
          <wp:inline distT="0" distB="0" distL="0" distR="0" wp14:anchorId="64F54E00" wp14:editId="31BE31CA">
            <wp:extent cx="2428875" cy="1628775"/>
            <wp:effectExtent l="0" t="0" r="9525" b="9525"/>
            <wp:docPr id="2" name="Obraz 2" descr="http://www.katowice.uw.gov.pl/img/news/cae6cd95a6cc0217ff292c5476332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towice.uw.gov.pl/img/news/cae6cd95a6cc0217ff292c547633295a.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14:paraId="5F9241BA" w14:textId="142B4C7C" w:rsidR="00C84B65" w:rsidRPr="00C84B65" w:rsidRDefault="00C84B65" w:rsidP="00C84B65">
      <w:pPr>
        <w:jc w:val="center"/>
        <w:rPr>
          <w:rFonts w:ascii="Times New Roman" w:hAnsi="Times New Roman" w:cs="Times New Roman"/>
          <w:b/>
          <w:color w:val="222222"/>
          <w:sz w:val="26"/>
          <w:szCs w:val="26"/>
          <w:shd w:val="clear" w:color="auto" w:fill="FFFFFF"/>
        </w:rPr>
      </w:pPr>
      <w:r>
        <w:br/>
      </w:r>
      <w:r w:rsidRPr="00C84B65">
        <w:rPr>
          <w:rFonts w:ascii="Times New Roman" w:hAnsi="Times New Roman" w:cs="Times New Roman"/>
          <w:b/>
          <w:color w:val="222222"/>
          <w:sz w:val="26"/>
          <w:szCs w:val="26"/>
          <w:shd w:val="clear" w:color="auto" w:fill="FFFFFF"/>
        </w:rPr>
        <w:t>KLAUZULA INFORMACYJNA</w:t>
      </w:r>
      <w:r w:rsidRPr="00C84B65">
        <w:rPr>
          <w:rFonts w:ascii="Times New Roman" w:hAnsi="Times New Roman" w:cs="Times New Roman"/>
          <w:b/>
          <w:color w:val="222222"/>
          <w:sz w:val="26"/>
          <w:szCs w:val="26"/>
        </w:rPr>
        <w:br/>
      </w:r>
      <w:r w:rsidRPr="00C84B65">
        <w:rPr>
          <w:rFonts w:ascii="Times New Roman" w:hAnsi="Times New Roman" w:cs="Times New Roman"/>
          <w:b/>
          <w:color w:val="222222"/>
          <w:sz w:val="26"/>
          <w:szCs w:val="26"/>
          <w:shd w:val="clear" w:color="auto" w:fill="FFFFFF"/>
        </w:rPr>
        <w:t xml:space="preserve">w przedmiocie przetwarzania danych osobowych dotycząca rekrutacji w Ośrodku Pomocy Społecznej w </w:t>
      </w:r>
      <w:r w:rsidR="000C1EF3">
        <w:rPr>
          <w:rFonts w:ascii="Times New Roman" w:hAnsi="Times New Roman" w:cs="Times New Roman"/>
          <w:b/>
          <w:color w:val="222222"/>
          <w:sz w:val="26"/>
          <w:szCs w:val="26"/>
          <w:shd w:val="clear" w:color="auto" w:fill="FFFFFF"/>
        </w:rPr>
        <w:t>Ińsku</w:t>
      </w:r>
      <w:r w:rsidRPr="00C84B65">
        <w:rPr>
          <w:rFonts w:ascii="Times New Roman" w:hAnsi="Times New Roman" w:cs="Times New Roman"/>
          <w:b/>
          <w:color w:val="222222"/>
          <w:sz w:val="26"/>
          <w:szCs w:val="26"/>
        </w:rPr>
        <w:br/>
      </w:r>
    </w:p>
    <w:p w14:paraId="08F0531E" w14:textId="77777777" w:rsidR="00C84B65" w:rsidRDefault="00C84B65">
      <w:pPr>
        <w:rPr>
          <w:rFonts w:ascii="Arial" w:hAnsi="Arial" w:cs="Arial"/>
          <w:color w:val="222222"/>
          <w:shd w:val="clear" w:color="auto" w:fill="FFFFFF"/>
        </w:rPr>
      </w:pPr>
    </w:p>
    <w:p w14:paraId="06B15183" w14:textId="665D2494" w:rsidR="00C84B65" w:rsidRDefault="00C84B65" w:rsidP="00C84B65">
      <w:pPr>
        <w:spacing w:line="360" w:lineRule="auto"/>
        <w:ind w:firstLine="708"/>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 xml:space="preserve">i w sprawie swobodnego przepływu takich danych (”RODO”), pragniemy przekazać Państwu informacje dotyczące przetwarzania przez Gminny Ośrodek Pomocy Społecznej </w:t>
      </w:r>
      <w:r w:rsidR="000C1EF3">
        <w:rPr>
          <w:rFonts w:ascii="Times New Roman" w:hAnsi="Times New Roman" w:cs="Times New Roman"/>
          <w:color w:val="222222"/>
          <w:sz w:val="24"/>
          <w:szCs w:val="24"/>
          <w:shd w:val="clear" w:color="auto" w:fill="FFFFFF"/>
        </w:rPr>
        <w:t>w Ińsku</w:t>
      </w:r>
      <w:r w:rsidRPr="00C84B65">
        <w:rPr>
          <w:rFonts w:ascii="Times New Roman" w:hAnsi="Times New Roman" w:cs="Times New Roman"/>
          <w:color w:val="222222"/>
          <w:sz w:val="24"/>
          <w:szCs w:val="24"/>
          <w:shd w:val="clear" w:color="auto" w:fill="FFFFFF"/>
        </w:rPr>
        <w:t xml:space="preserve"> danych osobowych, a także o przysługujących Państwu w związku  z tym uprawnieniach: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Dane Administratora Danych Osobowych:</w:t>
      </w:r>
    </w:p>
    <w:p w14:paraId="5B90B720" w14:textId="049C21CF" w:rsidR="00C84B65" w:rsidRDefault="00C84B65" w:rsidP="00C84B65">
      <w:pPr>
        <w:spacing w:line="360" w:lineRule="auto"/>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1. Administratorem Pani / Pana danych osobowych jest  Ośrodek Pomocy</w:t>
      </w:r>
      <w:r>
        <w:rPr>
          <w:rFonts w:ascii="Times New Roman" w:hAnsi="Times New Roman" w:cs="Times New Roman"/>
          <w:color w:val="222222"/>
          <w:sz w:val="24"/>
          <w:szCs w:val="24"/>
          <w:shd w:val="clear" w:color="auto" w:fill="FFFFFF"/>
        </w:rPr>
        <w:t xml:space="preserve"> Społecznej </w:t>
      </w:r>
      <w:r>
        <w:rPr>
          <w:rFonts w:ascii="Times New Roman" w:hAnsi="Times New Roman" w:cs="Times New Roman"/>
          <w:color w:val="222222"/>
          <w:sz w:val="24"/>
          <w:szCs w:val="24"/>
          <w:shd w:val="clear" w:color="auto" w:fill="FFFFFF"/>
        </w:rPr>
        <w:br/>
        <w:t xml:space="preserve">w </w:t>
      </w:r>
      <w:r w:rsidR="000C1EF3">
        <w:rPr>
          <w:rFonts w:ascii="Times New Roman" w:hAnsi="Times New Roman" w:cs="Times New Roman"/>
          <w:color w:val="222222"/>
          <w:sz w:val="24"/>
          <w:szCs w:val="24"/>
          <w:shd w:val="clear" w:color="auto" w:fill="FFFFFF"/>
        </w:rPr>
        <w:t>Ińsku</w:t>
      </w:r>
      <w:r w:rsidRPr="00C84B65">
        <w:rPr>
          <w:rFonts w:ascii="Times New Roman" w:hAnsi="Times New Roman" w:cs="Times New Roman"/>
          <w:color w:val="222222"/>
          <w:sz w:val="24"/>
          <w:szCs w:val="24"/>
          <w:shd w:val="clear" w:color="auto" w:fill="FFFFFF"/>
        </w:rPr>
        <w:t xml:space="preserve">, </w:t>
      </w:r>
      <w:r w:rsidR="000C1EF3">
        <w:rPr>
          <w:rFonts w:ascii="Times New Roman" w:hAnsi="Times New Roman" w:cs="Times New Roman"/>
          <w:color w:val="222222"/>
          <w:sz w:val="24"/>
          <w:szCs w:val="24"/>
          <w:shd w:val="clear" w:color="auto" w:fill="FFFFFF"/>
        </w:rPr>
        <w:t>73-140 Ińsko ul. Boh. Warszawy 38</w:t>
      </w:r>
      <w:r w:rsidRPr="00C84B65">
        <w:rPr>
          <w:rFonts w:ascii="Times New Roman" w:hAnsi="Times New Roman" w:cs="Times New Roman"/>
          <w:color w:val="222222"/>
          <w:sz w:val="24"/>
          <w:szCs w:val="24"/>
          <w:shd w:val="clear" w:color="auto" w:fill="FFFFFF"/>
        </w:rPr>
        <w:t>, reprezentowany przez Kierownika Ośrodka</w:t>
      </w:r>
      <w:r w:rsidR="000C1EF3">
        <w:rPr>
          <w:rFonts w:ascii="Times New Roman" w:hAnsi="Times New Roman" w:cs="Times New Roman"/>
          <w:color w:val="222222"/>
          <w:sz w:val="24"/>
          <w:szCs w:val="24"/>
          <w:shd w:val="clear" w:color="auto" w:fill="FFFFFF"/>
        </w:rPr>
        <w:t xml:space="preserve"> Pomocy Społecznej</w:t>
      </w:r>
      <w:r w:rsidRPr="00C84B65">
        <w:rPr>
          <w:rFonts w:ascii="Times New Roman" w:hAnsi="Times New Roman" w:cs="Times New Roman"/>
          <w:color w:val="222222"/>
          <w:sz w:val="24"/>
          <w:szCs w:val="24"/>
          <w:shd w:val="clear" w:color="auto" w:fill="FFFFFF"/>
        </w:rPr>
        <w:t>.</w:t>
      </w:r>
    </w:p>
    <w:p w14:paraId="59CE2ABA" w14:textId="568F5ACB" w:rsidR="00C84B65" w:rsidRDefault="00C84B65" w:rsidP="000C1EF3">
      <w:pPr>
        <w:spacing w:line="360" w:lineRule="auto"/>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 xml:space="preserve">2. Kontakt z Inspektorem Ochrony Danych Osobowych  możliwy jest pod adresem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e-mail</w:t>
      </w:r>
      <w:r w:rsidR="000C1EF3">
        <w:rPr>
          <w:rFonts w:ascii="Times New Roman" w:hAnsi="Times New Roman" w:cs="Times New Roman"/>
          <w:color w:val="222222"/>
          <w:sz w:val="24"/>
          <w:szCs w:val="24"/>
          <w:shd w:val="clear" w:color="auto" w:fill="FFFFFF"/>
        </w:rPr>
        <w:t xml:space="preserve"> iodo.@iodopila.pl</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Cel oraz podstawa oraz zakres przetwarzania danych osobowych: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3</w:t>
      </w:r>
      <w:r w:rsidRPr="00C84B65">
        <w:rPr>
          <w:rFonts w:ascii="Times New Roman" w:hAnsi="Times New Roman" w:cs="Times New Roman"/>
          <w:color w:val="222222"/>
          <w:sz w:val="24"/>
          <w:szCs w:val="24"/>
          <w:shd w:val="clear" w:color="auto" w:fill="FFFFFF"/>
        </w:rPr>
        <w:t xml:space="preserve">. Pani / Pana dane osobowe przetwarzane będą w związku z udziałem w procesie rekrutacji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4</w:t>
      </w:r>
      <w:r w:rsidRPr="00C84B65">
        <w:rPr>
          <w:rFonts w:ascii="Times New Roman" w:hAnsi="Times New Roman" w:cs="Times New Roman"/>
          <w:color w:val="222222"/>
          <w:sz w:val="24"/>
          <w:szCs w:val="24"/>
          <w:shd w:val="clear" w:color="auto" w:fill="FFFFFF"/>
        </w:rPr>
        <w:t xml:space="preserve">. W dalszym zakresie Pani / Pana dane osobowe przetwarzane będą w celu  zatrudniania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lastRenderedPageBreak/>
        <w:t xml:space="preserve">i przyznawania świadczeń socjalnych – na podstawie art. 6 ust. 1 lit. c ogólnego rozporządzenia o ochronie danych osobowych z dnia 27 kwietnia 2016 r., Kodeksu Pracy z dnia 26 czerwca 1974 r.; ustawy  o świadczeniach pieniężnych z ubezpieczenia społecznego w razie choroby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i macierzyństwa, ustawy  o ubezpieczeniu społecznym z tytułu wypadków przy pracy i chorób zawodowych.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5</w:t>
      </w:r>
      <w:r w:rsidRPr="00C84B65">
        <w:rPr>
          <w:rFonts w:ascii="Times New Roman" w:hAnsi="Times New Roman" w:cs="Times New Roman"/>
          <w:color w:val="222222"/>
          <w:sz w:val="24"/>
          <w:szCs w:val="24"/>
          <w:shd w:val="clear" w:color="auto" w:fill="FFFFFF"/>
        </w:rPr>
        <w:t>. 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w:t>
      </w:r>
      <w:r>
        <w:rPr>
          <w:rFonts w:ascii="Times New Roman" w:hAnsi="Times New Roman" w:cs="Times New Roman"/>
          <w:color w:val="222222"/>
          <w:sz w:val="24"/>
          <w:szCs w:val="24"/>
          <w:shd w:val="clear" w:color="auto" w:fill="FFFFFF"/>
        </w:rPr>
        <w:t>dy, tj. na postawie art. 6 ust.</w:t>
      </w:r>
      <w:r w:rsidRPr="00C84B65">
        <w:rPr>
          <w:rFonts w:ascii="Times New Roman" w:hAnsi="Times New Roman" w:cs="Times New Roman"/>
          <w:color w:val="222222"/>
          <w:sz w:val="24"/>
          <w:szCs w:val="24"/>
          <w:shd w:val="clear" w:color="auto" w:fill="FFFFFF"/>
        </w:rPr>
        <w:t>1 lit a) RODO.</w:t>
      </w:r>
    </w:p>
    <w:p w14:paraId="554A152F"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6</w:t>
      </w:r>
      <w:r w:rsidRPr="00C84B65">
        <w:rPr>
          <w:rFonts w:ascii="Times New Roman" w:hAnsi="Times New Roman" w:cs="Times New Roman"/>
          <w:color w:val="222222"/>
          <w:sz w:val="24"/>
          <w:szCs w:val="24"/>
          <w:shd w:val="clear" w:color="auto" w:fill="FFFFFF"/>
        </w:rPr>
        <w:t>. Jeśli wyraża Pani / Pan zgodę na przetwarzanie danych osobowych w celu przeprowadzenia procedury rekrutacji na wskazane stanowisko, to proszę również o zawarcie w swojej aplikacji CV stosownej zgody.</w:t>
      </w:r>
    </w:p>
    <w:p w14:paraId="161B9055"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7</w:t>
      </w:r>
      <w:r w:rsidRPr="00C84B65">
        <w:rPr>
          <w:rFonts w:ascii="Times New Roman" w:hAnsi="Times New Roman" w:cs="Times New Roman"/>
          <w:color w:val="222222"/>
          <w:sz w:val="24"/>
          <w:szCs w:val="24"/>
          <w:shd w:val="clear" w:color="auto" w:fill="FFFFFF"/>
        </w:rPr>
        <w:t>. Jeśli wyraża Pani/ Pan również zgodę na przetwarzanie danych osobowych po zakończeniu procesu rekrutacyjnego na potrzeby przyszłych rekrutacji także, proszę o dostarczenie drugiej zgody.</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8</w:t>
      </w:r>
      <w:r w:rsidRPr="00C84B65">
        <w:rPr>
          <w:rFonts w:ascii="Times New Roman" w:hAnsi="Times New Roman" w:cs="Times New Roman"/>
          <w:color w:val="222222"/>
          <w:sz w:val="24"/>
          <w:szCs w:val="24"/>
          <w:shd w:val="clear" w:color="auto" w:fill="FFFFFF"/>
        </w:rPr>
        <w:t>. 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Okres przechowywania danych osobowych</w:t>
      </w:r>
      <w:r>
        <w:rPr>
          <w:rFonts w:ascii="Times New Roman" w:hAnsi="Times New Roman" w:cs="Times New Roman"/>
          <w:color w:val="222222"/>
          <w:sz w:val="24"/>
          <w:szCs w:val="24"/>
          <w:shd w:val="clear" w:color="auto" w:fill="FFFFFF"/>
        </w:rPr>
        <w:t>:</w:t>
      </w:r>
    </w:p>
    <w:p w14:paraId="3A7CC1B4"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9</w:t>
      </w:r>
      <w:r w:rsidRPr="00C84B65">
        <w:rPr>
          <w:rFonts w:ascii="Times New Roman" w:hAnsi="Times New Roman" w:cs="Times New Roman"/>
          <w:color w:val="222222"/>
          <w:sz w:val="24"/>
          <w:szCs w:val="24"/>
          <w:shd w:val="clear" w:color="auto" w:fill="FFFFFF"/>
        </w:rPr>
        <w:t>. Pani / Pana dane osobowe pozyskane w związku przeprowadzeniem procesu rekrutacji będą przechowywane przez okres do 1 roku od zakończenia w/w procesu lub do czasu wycofania przez Panią / Pana zgody w tym zakresie. Po upływie tego okresu dane osobowe zostaną usunięte.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10</w:t>
      </w:r>
      <w:r w:rsidRPr="00C84B65">
        <w:rPr>
          <w:rFonts w:ascii="Times New Roman" w:hAnsi="Times New Roman" w:cs="Times New Roman"/>
          <w:color w:val="222222"/>
          <w:sz w:val="24"/>
          <w:szCs w:val="24"/>
          <w:shd w:val="clear" w:color="auto" w:fill="FFFFFF"/>
        </w:rPr>
        <w:t>. Za zgodą kandydatów w okresie 1 roku od zakończenia procesu rekrutacyjnego dane osobowe będą przetwarzane w kolejnych rekrutacjach prowadzonych przez Administratora Danych Osobowych.</w:t>
      </w:r>
    </w:p>
    <w:p w14:paraId="5F1FF267" w14:textId="77777777" w:rsidR="00C84B65" w:rsidRDefault="00C84B65" w:rsidP="00C84B65">
      <w:pPr>
        <w:spacing w:line="360" w:lineRule="auto"/>
        <w:jc w:val="both"/>
        <w:rPr>
          <w:rFonts w:ascii="Times New Roman" w:hAnsi="Times New Roman" w:cs="Times New Roman"/>
          <w:color w:val="222222"/>
          <w:sz w:val="24"/>
          <w:szCs w:val="24"/>
          <w:shd w:val="clear" w:color="auto" w:fill="FFFFFF"/>
        </w:rPr>
      </w:pPr>
    </w:p>
    <w:p w14:paraId="67A3355A"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lastRenderedPageBreak/>
        <w:t>Przysługujące prawa:</w:t>
      </w:r>
    </w:p>
    <w:p w14:paraId="7B42B906" w14:textId="4D3F1AE6"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11</w:t>
      </w:r>
      <w:r w:rsidRPr="00C84B65">
        <w:rPr>
          <w:rFonts w:ascii="Times New Roman" w:hAnsi="Times New Roman" w:cs="Times New Roman"/>
          <w:color w:val="222222"/>
          <w:sz w:val="24"/>
          <w:szCs w:val="24"/>
          <w:shd w:val="clear" w:color="auto" w:fill="FFFFFF"/>
        </w:rPr>
        <w:t>. 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12</w:t>
      </w:r>
      <w:r w:rsidRPr="00C84B65">
        <w:rPr>
          <w:rFonts w:ascii="Times New Roman" w:hAnsi="Times New Roman" w:cs="Times New Roman"/>
          <w:color w:val="222222"/>
          <w:sz w:val="24"/>
          <w:szCs w:val="24"/>
          <w:shd w:val="clear" w:color="auto" w:fill="FFFFFF"/>
        </w:rPr>
        <w:t xml:space="preserve">. Oświadczenie o cofnięciu zgody na przetwarzanie danych osobowych wymaga jego złożenia w formie pisemnej lub elektronicznej </w:t>
      </w:r>
      <w:r w:rsidR="000C1EF3">
        <w:rPr>
          <w:rFonts w:ascii="Times New Roman" w:hAnsi="Times New Roman" w:cs="Times New Roman"/>
          <w:color w:val="222222"/>
          <w:sz w:val="24"/>
          <w:szCs w:val="24"/>
          <w:shd w:val="clear" w:color="auto" w:fill="FFFFFF"/>
        </w:rPr>
        <w:t>ops@insko.pl</w:t>
      </w:r>
      <w:r w:rsidR="000C1EF3" w:rsidRPr="00C84B65">
        <w:rPr>
          <w:rFonts w:ascii="Times New Roman" w:hAnsi="Times New Roman" w:cs="Times New Roman"/>
          <w:color w:val="222222"/>
          <w:sz w:val="24"/>
          <w:szCs w:val="24"/>
        </w:rPr>
        <w:t xml:space="preserve"> </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13</w:t>
      </w:r>
      <w:r w:rsidRPr="00C84B65">
        <w:rPr>
          <w:rFonts w:ascii="Times New Roman" w:hAnsi="Times New Roman" w:cs="Times New Roman"/>
          <w:color w:val="222222"/>
          <w:sz w:val="24"/>
          <w:szCs w:val="24"/>
          <w:shd w:val="clear" w:color="auto" w:fill="FFFFFF"/>
        </w:rPr>
        <w:t>. Ma również Pani / Pan prawo wniesienia skargi do Prezesa Urzędu Ochrony Danych Osobowych, gdy uzna Pani / Pan, iż przetwarzanie danych osobowych Pani / Pana dotyczących narusza przepisy RODO.</w:t>
      </w:r>
    </w:p>
    <w:p w14:paraId="49C11AA2"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Odbiorcy danych osobowych:</w:t>
      </w:r>
    </w:p>
    <w:p w14:paraId="102791A5"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14</w:t>
      </w:r>
      <w:r w:rsidRPr="00C84B65">
        <w:rPr>
          <w:rFonts w:ascii="Times New Roman" w:hAnsi="Times New Roman" w:cs="Times New Roman"/>
          <w:color w:val="222222"/>
          <w:sz w:val="24"/>
          <w:szCs w:val="24"/>
          <w:shd w:val="clear" w:color="auto" w:fill="FFFFFF"/>
        </w:rPr>
        <w:t>. 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15</w:t>
      </w:r>
      <w:r w:rsidRPr="00C84B65">
        <w:rPr>
          <w:rFonts w:ascii="Times New Roman" w:hAnsi="Times New Roman" w:cs="Times New Roman"/>
          <w:color w:val="222222"/>
          <w:sz w:val="24"/>
          <w:szCs w:val="24"/>
          <w:shd w:val="clear" w:color="auto" w:fill="FFFFFF"/>
        </w:rPr>
        <w:t>. Tym samym, odbiorcą Pani / Pana danych osobowych mogą być np. podmioty świadczące usługi prawne oraz usługi księgowe- na rzecz Administratora Danych Osobowych w zakresie przez Administratora upoważnionych.</w:t>
      </w:r>
    </w:p>
    <w:p w14:paraId="590B23C8"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16</w:t>
      </w:r>
      <w:r w:rsidRPr="00C84B65">
        <w:rPr>
          <w:rFonts w:ascii="Times New Roman" w:hAnsi="Times New Roman" w:cs="Times New Roman"/>
          <w:color w:val="222222"/>
          <w:sz w:val="24"/>
          <w:szCs w:val="24"/>
          <w:shd w:val="clear" w:color="auto" w:fill="FFFFFF"/>
        </w:rPr>
        <w:t>. Administrator Danych Osobowych nie ma zamiaru przekazywania danych osobowych do państwa trzeciego lub organizacji międzynarodowej.</w:t>
      </w:r>
    </w:p>
    <w:p w14:paraId="1B689C61"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wymogu/ dobrowolności podania danych osobowych: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17</w:t>
      </w:r>
      <w:r w:rsidRPr="00C84B65">
        <w:rPr>
          <w:rFonts w:ascii="Times New Roman" w:hAnsi="Times New Roman" w:cs="Times New Roman"/>
          <w:color w:val="222222"/>
          <w:sz w:val="24"/>
          <w:szCs w:val="24"/>
          <w:shd w:val="clear" w:color="auto" w:fill="FFFFFF"/>
        </w:rPr>
        <w:t>. 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14:paraId="1743FE39"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18</w:t>
      </w:r>
      <w:r w:rsidRPr="00C84B65">
        <w:rPr>
          <w:rFonts w:ascii="Times New Roman" w:hAnsi="Times New Roman" w:cs="Times New Roman"/>
          <w:color w:val="222222"/>
          <w:sz w:val="24"/>
          <w:szCs w:val="24"/>
          <w:shd w:val="clear" w:color="auto" w:fill="FFFFFF"/>
        </w:rPr>
        <w:t xml:space="preserve">. Podanie ww. danych osobowych jest zatem dobrowolne, jednak ich niepodanie może uniemożliwić zaproszenie Kandydata do dalszego procesu rekrutacji lub może mieć wpływ na </w:t>
      </w:r>
      <w:r w:rsidRPr="00C84B65">
        <w:rPr>
          <w:rFonts w:ascii="Times New Roman" w:hAnsi="Times New Roman" w:cs="Times New Roman"/>
          <w:color w:val="222222"/>
          <w:sz w:val="24"/>
          <w:szCs w:val="24"/>
          <w:shd w:val="clear" w:color="auto" w:fill="FFFFFF"/>
        </w:rPr>
        <w:lastRenderedPageBreak/>
        <w:t>wynik weryfikacji Kandydata pod względem spełniania warunków formalnych na rekrutowane stanowisko.</w:t>
      </w:r>
    </w:p>
    <w:p w14:paraId="267C810A"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profilowaniu:</w:t>
      </w:r>
    </w:p>
    <w:p w14:paraId="116F162E" w14:textId="77777777"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19</w:t>
      </w:r>
      <w:r w:rsidRPr="00C84B65">
        <w:rPr>
          <w:rFonts w:ascii="Times New Roman" w:hAnsi="Times New Roman" w:cs="Times New Roman"/>
          <w:color w:val="222222"/>
          <w:sz w:val="24"/>
          <w:szCs w:val="24"/>
          <w:shd w:val="clear" w:color="auto" w:fill="FFFFFF"/>
        </w:rPr>
        <w:t xml:space="preserve">. Administrator Danych Osobowych nie będzie podejmował wobec Państwa decyzji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sposób zautomatyzowany, w tym decyzji zapadłych w wyniku profilowania, wywołujących wobec Państwa skutki prawne lub w podobny sposób istotnie wpływających, o czym mowa  w art. 22 ust. 1 i 4 RODO.</w:t>
      </w:r>
    </w:p>
    <w:p w14:paraId="6DB2A95E" w14:textId="77777777" w:rsidR="00C84B65" w:rsidRDefault="00C84B65" w:rsidP="00C84B65">
      <w:pPr>
        <w:spacing w:line="360" w:lineRule="auto"/>
        <w:jc w:val="both"/>
        <w:rPr>
          <w:rFonts w:ascii="Times New Roman" w:hAnsi="Times New Roman" w:cs="Times New Roman"/>
          <w:color w:val="222222"/>
          <w:sz w:val="24"/>
          <w:szCs w:val="24"/>
        </w:rPr>
      </w:pPr>
    </w:p>
    <w:p w14:paraId="7A186000"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…………………………………..,dnia ………………………………</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Potwierdzam zapoznanie się z powyższą klauzulą informacyjną</w:t>
      </w:r>
    </w:p>
    <w:p w14:paraId="1427CCB9" w14:textId="77777777"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Imię i nazwisko: ……………………………………………….</w:t>
      </w:r>
    </w:p>
    <w:p w14:paraId="55E59E43" w14:textId="77777777" w:rsidR="007E6956" w:rsidRPr="00C84B65" w:rsidRDefault="00C84B65" w:rsidP="00C84B65">
      <w:pPr>
        <w:spacing w:line="360" w:lineRule="auto"/>
        <w:jc w:val="both"/>
        <w:rPr>
          <w:rFonts w:ascii="Times New Roman" w:hAnsi="Times New Roman" w:cs="Times New Roman"/>
          <w:sz w:val="24"/>
          <w:szCs w:val="24"/>
        </w:rPr>
      </w:pPr>
      <w:r w:rsidRPr="00C84B65">
        <w:rPr>
          <w:rFonts w:ascii="Times New Roman" w:hAnsi="Times New Roman" w:cs="Times New Roman"/>
          <w:color w:val="222222"/>
          <w:sz w:val="24"/>
          <w:szCs w:val="24"/>
          <w:shd w:val="clear" w:color="auto" w:fill="FFFFFF"/>
        </w:rPr>
        <w:t>Podpis: ………………………………………………………………</w:t>
      </w:r>
    </w:p>
    <w:sectPr w:rsidR="007E6956" w:rsidRPr="00C8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65"/>
    <w:rsid w:val="000C1EF3"/>
    <w:rsid w:val="001C32A3"/>
    <w:rsid w:val="00865CC1"/>
    <w:rsid w:val="00C84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98D6"/>
  <w15:chartTrackingRefBased/>
  <w15:docId w15:val="{2A2523CC-C892-4E19-8457-F83AFFA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4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275882">
      <w:bodyDiv w:val="1"/>
      <w:marLeft w:val="0"/>
      <w:marRight w:val="0"/>
      <w:marTop w:val="0"/>
      <w:marBottom w:val="0"/>
      <w:divBdr>
        <w:top w:val="none" w:sz="0" w:space="0" w:color="auto"/>
        <w:left w:val="none" w:sz="0" w:space="0" w:color="auto"/>
        <w:bottom w:val="none" w:sz="0" w:space="0" w:color="auto"/>
        <w:right w:val="none" w:sz="0" w:space="0" w:color="auto"/>
      </w:divBdr>
      <w:divsChild>
        <w:div w:id="27475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atowice.uw.gov.pl/img/news/cae6cd95a6cc0217ff292c547633295a.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5312</Characters>
  <Application>Microsoft Office Word</Application>
  <DocSecurity>0</DocSecurity>
  <Lines>44</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Pazgan</dc:creator>
  <cp:keywords/>
  <dc:description/>
  <cp:lastModifiedBy>Izabela Trzaska-Huk</cp:lastModifiedBy>
  <cp:revision>2</cp:revision>
  <cp:lastPrinted>2021-08-11T09:19:00Z</cp:lastPrinted>
  <dcterms:created xsi:type="dcterms:W3CDTF">2021-08-11T09:19:00Z</dcterms:created>
  <dcterms:modified xsi:type="dcterms:W3CDTF">2021-08-11T09:19:00Z</dcterms:modified>
</cp:coreProperties>
</file>